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</w:rPr>
        <w:t>【直播讲堂】2024春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color="auto" w:fill="FFFFFF"/>
          <w:lang w:val="en-US" w:eastAsia="zh-CN"/>
        </w:rPr>
        <w:t>·超星教师发展第十三季直播讲堂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  <w:t>数字赋能教师专业成长创新促进课堂高质量发展</w:t>
      </w:r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69"/>
        <w:gridCol w:w="4360"/>
        <w:gridCol w:w="1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模块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时间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直播主题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模块一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高校创</w:t>
            </w: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新人才培养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3月</w:t>
            </w: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14日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创新教师教学发展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提升教师教学能力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冯林</w:t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大连民族大学</w:t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副校长、国家</w:t>
            </w:r>
            <w:r>
              <w:rPr>
                <w:rStyle w:val="1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级教学名师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3月</w:t>
            </w:r>
            <w:r>
              <w:rPr>
                <w:rStyle w:val="2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21日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本科人才培养教学成果奖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培育与申报心得体会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杨海波</w:t>
            </w: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陕西科技大学</w:t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教务处处长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3月</w:t>
            </w:r>
            <w:r>
              <w:rPr>
                <w:rStyle w:val="2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28日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创新人才培养与课堂教学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改革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别敦荣</w:t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厦门大学教育</w:t>
            </w:r>
            <w:r>
              <w:rPr>
                <w:rStyle w:val="2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研究院院长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模块二</w:t>
            </w:r>
            <w:r>
              <w:rPr>
                <w:rStyle w:val="3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教学竞</w:t>
            </w:r>
            <w:r>
              <w:rPr>
                <w:rStyle w:val="3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赛与教</w:t>
            </w: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学能力</w:t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提升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4月</w:t>
            </w:r>
            <w:r>
              <w:rPr>
                <w:rStyle w:val="2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11日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新工科背景下的教学创新</w:t>
            </w: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与实践——以《大气污</w:t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染控制课程》为例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Style w:val="3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宋春风</w:t>
            </w: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3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天津大学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第三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届教学创新大</w:t>
            </w:r>
            <w:r>
              <w:rPr>
                <w:rStyle w:val="3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赛新工科组国</w:t>
            </w:r>
            <w:r>
              <w:rPr>
                <w:rStyle w:val="3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3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赛</w:t>
            </w:r>
            <w:r>
              <w:rPr>
                <w:rStyle w:val="3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4月</w:t>
            </w:r>
            <w:r>
              <w:rPr>
                <w:rStyle w:val="3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18日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“以赛促教，以赛促改”</w:t>
            </w:r>
            <w:r>
              <w:rPr>
                <w:rStyle w:val="4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——</w:t>
            </w:r>
            <w:r>
              <w:rPr>
                <w:rStyle w:val="4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如何通过教创赛进一</w:t>
            </w:r>
            <w:r>
              <w:rPr>
                <w:rStyle w:val="4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步梳理、总结与提升课程</w:t>
            </w: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建设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Style w:val="3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4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张松灵</w:t>
            </w:r>
            <w:r>
              <w:rPr>
                <w:rStyle w:val="4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3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吉林大学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第三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届教学创新大</w:t>
            </w:r>
            <w:r>
              <w:rPr>
                <w:rStyle w:val="4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赛新医科组国</w:t>
            </w:r>
            <w:r>
              <w:rPr>
                <w:rStyle w:val="4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赛</w:t>
            </w:r>
            <w:r>
              <w:rPr>
                <w:rStyle w:val="4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4月</w:t>
            </w:r>
            <w:r>
              <w:rPr>
                <w:rStyle w:val="4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25日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创新驱动下的课程设计与</w:t>
            </w: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课堂教学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王翔敏</w:t>
            </w: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中国矿业大学</w:t>
            </w:r>
            <w:r>
              <w:rPr>
                <w:rStyle w:val="4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第三届教学创</w:t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新大赛新文科</w:t>
            </w:r>
            <w:r>
              <w:rPr>
                <w:rStyle w:val="4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组国赛一等奖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5月</w:t>
            </w:r>
            <w:r>
              <w:rPr>
                <w:rStyle w:val="3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9日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“四新”建设背景下课</w:t>
            </w: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程教学改革助力教学创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新大赛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向妙莲</w:t>
            </w: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江西农业大学</w:t>
            </w:r>
            <w:r>
              <w:rPr>
                <w:rStyle w:val="5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第三届教学创</w:t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新大赛新农科</w:t>
            </w:r>
            <w:r>
              <w:rPr>
                <w:rStyle w:val="1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组国赛一等奖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6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模块三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数字化</w:t>
            </w:r>
            <w:r>
              <w:rPr>
                <w:rStyle w:val="5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赋能教</w:t>
            </w:r>
            <w:r>
              <w:rPr>
                <w:rStyle w:val="5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育教学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5月</w:t>
            </w:r>
            <w:r>
              <w:rPr>
                <w:rStyle w:val="5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16日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数智时代育人模式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王竹立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山西师范大学</w:t>
            </w:r>
            <w:r>
              <w:rPr>
                <w:rStyle w:val="5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教育科学学院</w:t>
            </w:r>
            <w:r>
              <w:rPr>
                <w:rStyle w:val="5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特聘教授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5月</w:t>
            </w:r>
            <w:r>
              <w:rPr>
                <w:rStyle w:val="2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23日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AIGC助力教学设计与</w:t>
            </w:r>
            <w:r>
              <w:rPr>
                <w:rStyle w:val="1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创新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3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唐飞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武汉大学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国家</w:t>
            </w:r>
            <w:r>
              <w:rPr>
                <w:rStyle w:val="60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级一流本科课</w:t>
            </w:r>
            <w:r>
              <w:rPr>
                <w:rStyle w:val="1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程负责人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5月</w:t>
            </w:r>
            <w:r>
              <w:rPr>
                <w:rStyle w:val="5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30日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教师的实用型数字素养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陈江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北京大学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信息</w:t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科学技术学院</w:t>
            </w:r>
            <w:r>
              <w:rPr>
                <w:rStyle w:val="6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4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模块四</w:t>
            </w:r>
            <w:r>
              <w:rPr>
                <w:rStyle w:val="4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教学实践与反</w:t>
            </w:r>
            <w:r>
              <w:rPr>
                <w:rStyle w:val="1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思</w:t>
            </w: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6月</w:t>
            </w:r>
            <w:r>
              <w:rPr>
                <w:rStyle w:val="6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6日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新文科视域下课程教学创</w:t>
            </w:r>
            <w:r>
              <w:rPr>
                <w:rStyle w:val="2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新的内在机理与实践路径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金叶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6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浙江传媒学院</w:t>
            </w:r>
            <w:r>
              <w:rPr>
                <w:rStyle w:val="6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第三届教学创</w:t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新大赛新文科</w:t>
            </w:r>
            <w:r>
              <w:rPr>
                <w:rStyle w:val="1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组国赛一等奖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6月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13日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9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“服务+实践”项目引领</w:t>
            </w: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教师专业成长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王海燕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首都师范大学</w:t>
            </w:r>
            <w:r>
              <w:rPr>
                <w:rStyle w:val="1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教务处处长兼</w:t>
            </w:r>
            <w:r>
              <w:rPr>
                <w:rStyle w:val="5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教师教育中心</w:t>
            </w:r>
            <w:r>
              <w:rPr>
                <w:rStyle w:val="13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54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6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38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6月</w:t>
            </w:r>
            <w:r>
              <w:rPr>
                <w:rStyle w:val="2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20日</w:t>
            </w:r>
          </w:p>
        </w:tc>
        <w:tc>
          <w:tcPr>
            <w:tcW w:w="2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多元情境中的教学设计、</w:t>
            </w: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实践与反思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bottom"/>
              <w:rPr>
                <w:rStyle w:val="6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3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陈科</w:t>
            </w: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6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重庆大学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Chars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5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全国</w:t>
            </w:r>
            <w:r>
              <w:rPr>
                <w:rStyle w:val="66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高校青</w:t>
            </w:r>
            <w:r>
              <w:rPr>
                <w:rStyle w:val="67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年教师</w:t>
            </w:r>
            <w:r>
              <w:rPr>
                <w:rStyle w:val="2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教学竞赛</w:t>
            </w:r>
            <w:r>
              <w:rPr>
                <w:rStyle w:val="2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61"/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lang w:val="en-US" w:eastAsia="zh-CN" w:bidi="ar"/>
              </w:rPr>
              <w:t>一等奖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1631950" cy="8841105"/>
            <wp:effectExtent l="0" t="0" r="6350" b="17145"/>
            <wp:docPr id="1" name="图片 1" descr="86d6de44dfaedece98d8f267768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d6de44dfaedece98d8f26776800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884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DEwZWI1NjlkZDk1M2RkYjA3YjViYzVkOTI0ZGYifQ=="/>
  </w:docVars>
  <w:rsids>
    <w:rsidRoot w:val="0D7706BA"/>
    <w:rsid w:val="0D7706BA"/>
    <w:rsid w:val="4522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7">
    <w:name w:val="font11"/>
    <w:basedOn w:val="4"/>
    <w:uiPriority w:val="0"/>
    <w:rPr>
      <w:rFonts w:ascii="宋体" w:hAnsi="宋体" w:eastAsia="宋体" w:cs="宋体"/>
      <w:b/>
      <w:bCs/>
      <w:color w:val="00447F"/>
      <w:sz w:val="20"/>
      <w:szCs w:val="20"/>
      <w:u w:val="none"/>
    </w:rPr>
  </w:style>
  <w:style w:type="character" w:customStyle="1" w:styleId="8">
    <w:name w:val="font21"/>
    <w:basedOn w:val="4"/>
    <w:uiPriority w:val="0"/>
    <w:rPr>
      <w:rFonts w:ascii="宋体" w:hAnsi="宋体" w:eastAsia="宋体" w:cs="宋体"/>
      <w:b/>
      <w:bCs/>
      <w:color w:val="00437D"/>
      <w:sz w:val="20"/>
      <w:szCs w:val="20"/>
      <w:u w:val="none"/>
    </w:rPr>
  </w:style>
  <w:style w:type="character" w:customStyle="1" w:styleId="9">
    <w:name w:val="font31"/>
    <w:basedOn w:val="4"/>
    <w:autoRedefine/>
    <w:qFormat/>
    <w:uiPriority w:val="0"/>
    <w:rPr>
      <w:rFonts w:ascii="宋体" w:hAnsi="宋体" w:eastAsia="宋体" w:cs="宋体"/>
      <w:b/>
      <w:bCs/>
      <w:color w:val="004785"/>
      <w:sz w:val="20"/>
      <w:szCs w:val="20"/>
      <w:u w:val="none"/>
    </w:rPr>
  </w:style>
  <w:style w:type="character" w:customStyle="1" w:styleId="10">
    <w:name w:val="font42"/>
    <w:basedOn w:val="4"/>
    <w:autoRedefine/>
    <w:qFormat/>
    <w:uiPriority w:val="0"/>
    <w:rPr>
      <w:rFonts w:ascii="宋体" w:hAnsi="宋体" w:eastAsia="宋体" w:cs="宋体"/>
      <w:b/>
      <w:bCs/>
      <w:color w:val="004582"/>
      <w:sz w:val="20"/>
      <w:szCs w:val="20"/>
      <w:u w:val="none"/>
    </w:rPr>
  </w:style>
  <w:style w:type="character" w:customStyle="1" w:styleId="11">
    <w:name w:val="font51"/>
    <w:basedOn w:val="4"/>
    <w:autoRedefine/>
    <w:qFormat/>
    <w:uiPriority w:val="0"/>
    <w:rPr>
      <w:rFonts w:ascii="宋体" w:hAnsi="宋体" w:eastAsia="宋体" w:cs="宋体"/>
      <w:b/>
      <w:bCs/>
      <w:color w:val="004C8F"/>
      <w:sz w:val="20"/>
      <w:szCs w:val="20"/>
      <w:u w:val="none"/>
    </w:rPr>
  </w:style>
  <w:style w:type="character" w:customStyle="1" w:styleId="12">
    <w:name w:val="font61"/>
    <w:basedOn w:val="4"/>
    <w:autoRedefine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13">
    <w:name w:val="font71"/>
    <w:basedOn w:val="4"/>
    <w:uiPriority w:val="0"/>
    <w:rPr>
      <w:rFonts w:ascii="宋体" w:hAnsi="宋体" w:eastAsia="宋体" w:cs="宋体"/>
      <w:b/>
      <w:bCs/>
      <w:color w:val="005197"/>
      <w:sz w:val="20"/>
      <w:szCs w:val="20"/>
      <w:u w:val="none"/>
    </w:rPr>
  </w:style>
  <w:style w:type="character" w:customStyle="1" w:styleId="14">
    <w:name w:val="font81"/>
    <w:basedOn w:val="4"/>
    <w:uiPriority w:val="0"/>
    <w:rPr>
      <w:rFonts w:ascii="宋体" w:hAnsi="宋体" w:eastAsia="宋体" w:cs="宋体"/>
      <w:b/>
      <w:bCs/>
      <w:color w:val="004786"/>
      <w:sz w:val="20"/>
      <w:szCs w:val="20"/>
      <w:u w:val="none"/>
    </w:rPr>
  </w:style>
  <w:style w:type="character" w:customStyle="1" w:styleId="15">
    <w:name w:val="font91"/>
    <w:basedOn w:val="4"/>
    <w:uiPriority w:val="0"/>
    <w:rPr>
      <w:rFonts w:ascii="宋体" w:hAnsi="宋体" w:eastAsia="宋体" w:cs="宋体"/>
      <w:b/>
      <w:bCs/>
      <w:color w:val="004F95"/>
      <w:sz w:val="20"/>
      <w:szCs w:val="20"/>
      <w:u w:val="none"/>
    </w:rPr>
  </w:style>
  <w:style w:type="character" w:customStyle="1" w:styleId="16">
    <w:name w:val="font101"/>
    <w:basedOn w:val="4"/>
    <w:autoRedefine/>
    <w:qFormat/>
    <w:uiPriority w:val="0"/>
    <w:rPr>
      <w:rFonts w:ascii="宋体" w:hAnsi="宋体" w:eastAsia="宋体" w:cs="宋体"/>
      <w:b/>
      <w:bCs/>
      <w:color w:val="005299"/>
      <w:sz w:val="20"/>
      <w:szCs w:val="20"/>
      <w:u w:val="none"/>
    </w:rPr>
  </w:style>
  <w:style w:type="character" w:customStyle="1" w:styleId="17">
    <w:name w:val="font112"/>
    <w:basedOn w:val="4"/>
    <w:autoRedefine/>
    <w:qFormat/>
    <w:uiPriority w:val="0"/>
    <w:rPr>
      <w:rFonts w:ascii="宋体" w:hAnsi="宋体" w:eastAsia="宋体" w:cs="宋体"/>
      <w:b/>
      <w:bCs/>
      <w:color w:val="004683"/>
      <w:sz w:val="20"/>
      <w:szCs w:val="20"/>
      <w:u w:val="none"/>
    </w:rPr>
  </w:style>
  <w:style w:type="character" w:customStyle="1" w:styleId="18">
    <w:name w:val="font121"/>
    <w:basedOn w:val="4"/>
    <w:autoRedefine/>
    <w:qFormat/>
    <w:uiPriority w:val="0"/>
    <w:rPr>
      <w:rFonts w:ascii="宋体" w:hAnsi="宋体" w:eastAsia="宋体" w:cs="宋体"/>
      <w:color w:val="004E92"/>
      <w:sz w:val="20"/>
      <w:szCs w:val="20"/>
      <w:u w:val="none"/>
    </w:rPr>
  </w:style>
  <w:style w:type="character" w:customStyle="1" w:styleId="19">
    <w:name w:val="font131"/>
    <w:basedOn w:val="4"/>
    <w:autoRedefine/>
    <w:qFormat/>
    <w:uiPriority w:val="0"/>
    <w:rPr>
      <w:rFonts w:ascii="宋体" w:hAnsi="宋体" w:eastAsia="宋体" w:cs="宋体"/>
      <w:color w:val="005299"/>
      <w:sz w:val="20"/>
      <w:szCs w:val="20"/>
      <w:u w:val="none"/>
    </w:rPr>
  </w:style>
  <w:style w:type="character" w:customStyle="1" w:styleId="20">
    <w:name w:val="font141"/>
    <w:basedOn w:val="4"/>
    <w:uiPriority w:val="0"/>
    <w:rPr>
      <w:rFonts w:ascii="宋体" w:hAnsi="宋体" w:eastAsia="宋体" w:cs="宋体"/>
      <w:color w:val="004B8C"/>
      <w:sz w:val="20"/>
      <w:szCs w:val="20"/>
      <w:u w:val="none"/>
    </w:rPr>
  </w:style>
  <w:style w:type="character" w:customStyle="1" w:styleId="21">
    <w:name w:val="font151"/>
    <w:basedOn w:val="4"/>
    <w:autoRedefine/>
    <w:qFormat/>
    <w:uiPriority w:val="0"/>
    <w:rPr>
      <w:rFonts w:ascii="宋体" w:hAnsi="宋体" w:eastAsia="宋体" w:cs="宋体"/>
      <w:b/>
      <w:bCs/>
      <w:color w:val="005096"/>
      <w:sz w:val="20"/>
      <w:szCs w:val="20"/>
      <w:u w:val="none"/>
    </w:rPr>
  </w:style>
  <w:style w:type="character" w:customStyle="1" w:styleId="22">
    <w:name w:val="font161"/>
    <w:basedOn w:val="4"/>
    <w:autoRedefine/>
    <w:qFormat/>
    <w:uiPriority w:val="0"/>
    <w:rPr>
      <w:rFonts w:ascii="宋体" w:hAnsi="宋体" w:eastAsia="宋体" w:cs="宋体"/>
      <w:b/>
      <w:bCs/>
      <w:color w:val="004D91"/>
      <w:sz w:val="20"/>
      <w:szCs w:val="20"/>
      <w:u w:val="none"/>
    </w:rPr>
  </w:style>
  <w:style w:type="character" w:customStyle="1" w:styleId="23">
    <w:name w:val="font171"/>
    <w:basedOn w:val="4"/>
    <w:autoRedefine/>
    <w:qFormat/>
    <w:uiPriority w:val="0"/>
    <w:rPr>
      <w:rFonts w:ascii="宋体" w:hAnsi="宋体" w:eastAsia="宋体" w:cs="宋体"/>
      <w:color w:val="00447F"/>
      <w:sz w:val="20"/>
      <w:szCs w:val="20"/>
      <w:u w:val="none"/>
    </w:rPr>
  </w:style>
  <w:style w:type="character" w:customStyle="1" w:styleId="24">
    <w:name w:val="font181"/>
    <w:basedOn w:val="4"/>
    <w:autoRedefine/>
    <w:qFormat/>
    <w:uiPriority w:val="0"/>
    <w:rPr>
      <w:rFonts w:ascii="宋体" w:hAnsi="宋体" w:eastAsia="宋体" w:cs="宋体"/>
      <w:b/>
      <w:bCs/>
      <w:color w:val="00437E"/>
      <w:sz w:val="20"/>
      <w:szCs w:val="20"/>
      <w:u w:val="none"/>
    </w:rPr>
  </w:style>
  <w:style w:type="character" w:customStyle="1" w:styleId="25">
    <w:name w:val="font191"/>
    <w:basedOn w:val="4"/>
    <w:autoRedefine/>
    <w:qFormat/>
    <w:uiPriority w:val="0"/>
    <w:rPr>
      <w:rFonts w:ascii="宋体" w:hAnsi="宋体" w:eastAsia="宋体" w:cs="宋体"/>
      <w:b/>
      <w:bCs/>
      <w:color w:val="004581"/>
      <w:sz w:val="20"/>
      <w:szCs w:val="20"/>
      <w:u w:val="none"/>
    </w:rPr>
  </w:style>
  <w:style w:type="character" w:customStyle="1" w:styleId="26">
    <w:name w:val="font201"/>
    <w:basedOn w:val="4"/>
    <w:autoRedefine/>
    <w:qFormat/>
    <w:uiPriority w:val="0"/>
    <w:rPr>
      <w:rFonts w:ascii="宋体" w:hAnsi="宋体" w:eastAsia="宋体" w:cs="宋体"/>
      <w:color w:val="00539B"/>
      <w:sz w:val="20"/>
      <w:szCs w:val="20"/>
      <w:u w:val="none"/>
    </w:rPr>
  </w:style>
  <w:style w:type="character" w:customStyle="1" w:styleId="27">
    <w:name w:val="font212"/>
    <w:basedOn w:val="4"/>
    <w:autoRedefine/>
    <w:qFormat/>
    <w:uiPriority w:val="0"/>
    <w:rPr>
      <w:rFonts w:ascii="宋体" w:hAnsi="宋体" w:eastAsia="宋体" w:cs="宋体"/>
      <w:b/>
      <w:bCs/>
      <w:color w:val="004A8B"/>
      <w:sz w:val="20"/>
      <w:szCs w:val="20"/>
      <w:u w:val="none"/>
    </w:rPr>
  </w:style>
  <w:style w:type="character" w:customStyle="1" w:styleId="28">
    <w:name w:val="font221"/>
    <w:basedOn w:val="4"/>
    <w:autoRedefine/>
    <w:qFormat/>
    <w:uiPriority w:val="0"/>
    <w:rPr>
      <w:rFonts w:ascii="宋体" w:hAnsi="宋体" w:eastAsia="宋体" w:cs="宋体"/>
      <w:color w:val="004581"/>
      <w:sz w:val="20"/>
      <w:szCs w:val="20"/>
      <w:u w:val="none"/>
    </w:rPr>
  </w:style>
  <w:style w:type="character" w:customStyle="1" w:styleId="29">
    <w:name w:val="font231"/>
    <w:basedOn w:val="4"/>
    <w:autoRedefine/>
    <w:qFormat/>
    <w:uiPriority w:val="0"/>
    <w:rPr>
      <w:rFonts w:ascii="宋体" w:hAnsi="宋体" w:eastAsia="宋体" w:cs="宋体"/>
      <w:b/>
      <w:bCs/>
      <w:color w:val="005DAE"/>
      <w:sz w:val="20"/>
      <w:szCs w:val="20"/>
      <w:u w:val="none"/>
    </w:rPr>
  </w:style>
  <w:style w:type="character" w:customStyle="1" w:styleId="30">
    <w:name w:val="font241"/>
    <w:basedOn w:val="4"/>
    <w:autoRedefine/>
    <w:qFormat/>
    <w:uiPriority w:val="0"/>
    <w:rPr>
      <w:rFonts w:ascii="宋体" w:hAnsi="宋体" w:eastAsia="宋体" w:cs="宋体"/>
      <w:b/>
      <w:bCs/>
      <w:color w:val="004B8D"/>
      <w:sz w:val="20"/>
      <w:szCs w:val="20"/>
      <w:u w:val="none"/>
    </w:rPr>
  </w:style>
  <w:style w:type="character" w:customStyle="1" w:styleId="31">
    <w:name w:val="font251"/>
    <w:basedOn w:val="4"/>
    <w:autoRedefine/>
    <w:qFormat/>
    <w:uiPriority w:val="0"/>
    <w:rPr>
      <w:rFonts w:ascii="宋体" w:hAnsi="宋体" w:eastAsia="宋体" w:cs="宋体"/>
      <w:b/>
      <w:bCs/>
      <w:color w:val="004684"/>
      <w:sz w:val="20"/>
      <w:szCs w:val="20"/>
      <w:u w:val="none"/>
    </w:rPr>
  </w:style>
  <w:style w:type="character" w:customStyle="1" w:styleId="32">
    <w:name w:val="font261"/>
    <w:basedOn w:val="4"/>
    <w:autoRedefine/>
    <w:qFormat/>
    <w:uiPriority w:val="0"/>
    <w:rPr>
      <w:rFonts w:ascii="宋体" w:hAnsi="宋体" w:eastAsia="宋体" w:cs="宋体"/>
      <w:b/>
      <w:bCs/>
      <w:color w:val="00539B"/>
      <w:sz w:val="20"/>
      <w:szCs w:val="20"/>
      <w:u w:val="none"/>
    </w:rPr>
  </w:style>
  <w:style w:type="character" w:customStyle="1" w:styleId="33">
    <w:name w:val="font271"/>
    <w:basedOn w:val="4"/>
    <w:autoRedefine/>
    <w:qFormat/>
    <w:uiPriority w:val="0"/>
    <w:rPr>
      <w:rFonts w:ascii="宋体" w:hAnsi="宋体" w:eastAsia="宋体" w:cs="宋体"/>
      <w:color w:val="00437E"/>
      <w:sz w:val="20"/>
      <w:szCs w:val="20"/>
      <w:u w:val="none"/>
    </w:rPr>
  </w:style>
  <w:style w:type="character" w:customStyle="1" w:styleId="34">
    <w:name w:val="font281"/>
    <w:basedOn w:val="4"/>
    <w:autoRedefine/>
    <w:qFormat/>
    <w:uiPriority w:val="0"/>
    <w:rPr>
      <w:rFonts w:ascii="宋体" w:hAnsi="宋体" w:eastAsia="宋体" w:cs="宋体"/>
      <w:color w:val="00549D"/>
      <w:sz w:val="20"/>
      <w:szCs w:val="20"/>
      <w:u w:val="none"/>
    </w:rPr>
  </w:style>
  <w:style w:type="character" w:customStyle="1" w:styleId="35">
    <w:name w:val="font291"/>
    <w:basedOn w:val="4"/>
    <w:autoRedefine/>
    <w:qFormat/>
    <w:uiPriority w:val="0"/>
    <w:rPr>
      <w:rFonts w:ascii="宋体" w:hAnsi="宋体" w:eastAsia="宋体" w:cs="宋体"/>
      <w:color w:val="005CAC"/>
      <w:sz w:val="20"/>
      <w:szCs w:val="20"/>
      <w:u w:val="none"/>
    </w:rPr>
  </w:style>
  <w:style w:type="character" w:customStyle="1" w:styleId="36">
    <w:name w:val="font301"/>
    <w:basedOn w:val="4"/>
    <w:autoRedefine/>
    <w:qFormat/>
    <w:uiPriority w:val="0"/>
    <w:rPr>
      <w:rFonts w:ascii="宋体" w:hAnsi="宋体" w:eastAsia="宋体" w:cs="宋体"/>
      <w:color w:val="005DAF"/>
      <w:sz w:val="20"/>
      <w:szCs w:val="20"/>
      <w:u w:val="none"/>
    </w:rPr>
  </w:style>
  <w:style w:type="character" w:customStyle="1" w:styleId="37">
    <w:name w:val="font312"/>
    <w:basedOn w:val="4"/>
    <w:autoRedefine/>
    <w:qFormat/>
    <w:uiPriority w:val="0"/>
    <w:rPr>
      <w:rFonts w:ascii="宋体" w:hAnsi="宋体" w:eastAsia="宋体" w:cs="宋体"/>
      <w:color w:val="00417A"/>
      <w:sz w:val="20"/>
      <w:szCs w:val="20"/>
      <w:u w:val="none"/>
    </w:rPr>
  </w:style>
  <w:style w:type="character" w:customStyle="1" w:styleId="38">
    <w:name w:val="font321"/>
    <w:basedOn w:val="4"/>
    <w:autoRedefine/>
    <w:qFormat/>
    <w:uiPriority w:val="0"/>
    <w:rPr>
      <w:rFonts w:ascii="宋体" w:hAnsi="宋体" w:eastAsia="宋体" w:cs="宋体"/>
      <w:b/>
      <w:bCs/>
      <w:color w:val="005198"/>
      <w:sz w:val="20"/>
      <w:szCs w:val="20"/>
      <w:u w:val="none"/>
    </w:rPr>
  </w:style>
  <w:style w:type="character" w:customStyle="1" w:styleId="39">
    <w:name w:val="font331"/>
    <w:basedOn w:val="4"/>
    <w:autoRedefine/>
    <w:qFormat/>
    <w:uiPriority w:val="0"/>
    <w:rPr>
      <w:rFonts w:ascii="宋体" w:hAnsi="宋体" w:eastAsia="宋体" w:cs="宋体"/>
      <w:b/>
      <w:bCs/>
      <w:color w:val="004887"/>
      <w:sz w:val="20"/>
      <w:szCs w:val="20"/>
      <w:u w:val="none"/>
    </w:rPr>
  </w:style>
  <w:style w:type="character" w:customStyle="1" w:styleId="40">
    <w:name w:val="font341"/>
    <w:basedOn w:val="4"/>
    <w:autoRedefine/>
    <w:qFormat/>
    <w:uiPriority w:val="0"/>
    <w:rPr>
      <w:rFonts w:hint="default" w:ascii="Arial" w:hAnsi="Arial" w:cs="Arial"/>
      <w:color w:val="000000"/>
      <w:sz w:val="6"/>
      <w:szCs w:val="6"/>
      <w:u w:val="none"/>
    </w:rPr>
  </w:style>
  <w:style w:type="character" w:customStyle="1" w:styleId="41">
    <w:name w:val="font351"/>
    <w:basedOn w:val="4"/>
    <w:autoRedefine/>
    <w:qFormat/>
    <w:uiPriority w:val="0"/>
    <w:rPr>
      <w:rFonts w:ascii="宋体" w:hAnsi="宋体" w:eastAsia="宋体" w:cs="宋体"/>
      <w:b/>
      <w:bCs/>
      <w:color w:val="00417A"/>
      <w:sz w:val="20"/>
      <w:szCs w:val="20"/>
      <w:u w:val="none"/>
    </w:rPr>
  </w:style>
  <w:style w:type="character" w:customStyle="1" w:styleId="42">
    <w:name w:val="font361"/>
    <w:basedOn w:val="4"/>
    <w:autoRedefine/>
    <w:qFormat/>
    <w:uiPriority w:val="0"/>
    <w:rPr>
      <w:rFonts w:ascii="宋体" w:hAnsi="宋体" w:eastAsia="宋体" w:cs="宋体"/>
      <w:b/>
      <w:bCs/>
      <w:color w:val="004480"/>
      <w:sz w:val="20"/>
      <w:szCs w:val="20"/>
      <w:u w:val="none"/>
    </w:rPr>
  </w:style>
  <w:style w:type="character" w:customStyle="1" w:styleId="43">
    <w:name w:val="font371"/>
    <w:basedOn w:val="4"/>
    <w:autoRedefine/>
    <w:qFormat/>
    <w:uiPriority w:val="0"/>
    <w:rPr>
      <w:rFonts w:ascii="宋体" w:hAnsi="宋体" w:eastAsia="宋体" w:cs="宋体"/>
      <w:b/>
      <w:bCs/>
      <w:color w:val="005CAC"/>
      <w:sz w:val="20"/>
      <w:szCs w:val="20"/>
      <w:u w:val="none"/>
    </w:rPr>
  </w:style>
  <w:style w:type="character" w:customStyle="1" w:styleId="44">
    <w:name w:val="font381"/>
    <w:basedOn w:val="4"/>
    <w:autoRedefine/>
    <w:qFormat/>
    <w:uiPriority w:val="0"/>
    <w:rPr>
      <w:rFonts w:ascii="宋体" w:hAnsi="宋体" w:eastAsia="宋体" w:cs="宋体"/>
      <w:b/>
      <w:bCs/>
      <w:color w:val="005DAF"/>
      <w:sz w:val="20"/>
      <w:szCs w:val="20"/>
      <w:u w:val="none"/>
    </w:rPr>
  </w:style>
  <w:style w:type="character" w:customStyle="1" w:styleId="45">
    <w:name w:val="font391"/>
    <w:basedOn w:val="4"/>
    <w:autoRedefine/>
    <w:qFormat/>
    <w:uiPriority w:val="0"/>
    <w:rPr>
      <w:rFonts w:ascii="宋体" w:hAnsi="宋体" w:eastAsia="宋体" w:cs="宋体"/>
      <w:b/>
      <w:bCs/>
      <w:color w:val="004B8C"/>
      <w:sz w:val="20"/>
      <w:szCs w:val="20"/>
      <w:u w:val="none"/>
    </w:rPr>
  </w:style>
  <w:style w:type="character" w:customStyle="1" w:styleId="46">
    <w:name w:val="font401"/>
    <w:basedOn w:val="4"/>
    <w:autoRedefine/>
    <w:qFormat/>
    <w:uiPriority w:val="0"/>
    <w:rPr>
      <w:rFonts w:ascii="宋体" w:hAnsi="宋体" w:eastAsia="宋体" w:cs="宋体"/>
      <w:color w:val="004582"/>
      <w:sz w:val="20"/>
      <w:szCs w:val="20"/>
      <w:u w:val="none"/>
    </w:rPr>
  </w:style>
  <w:style w:type="character" w:customStyle="1" w:styleId="47">
    <w:name w:val="font411"/>
    <w:basedOn w:val="4"/>
    <w:autoRedefine/>
    <w:qFormat/>
    <w:uiPriority w:val="0"/>
    <w:rPr>
      <w:rFonts w:ascii="宋体" w:hAnsi="宋体" w:eastAsia="宋体" w:cs="宋体"/>
      <w:color w:val="005096"/>
      <w:sz w:val="20"/>
      <w:szCs w:val="20"/>
      <w:u w:val="none"/>
    </w:rPr>
  </w:style>
  <w:style w:type="character" w:customStyle="1" w:styleId="48">
    <w:name w:val="font422"/>
    <w:basedOn w:val="4"/>
    <w:autoRedefine/>
    <w:qFormat/>
    <w:uiPriority w:val="0"/>
    <w:rPr>
      <w:rFonts w:ascii="宋体" w:hAnsi="宋体" w:eastAsia="宋体" w:cs="宋体"/>
      <w:color w:val="004F94"/>
      <w:sz w:val="20"/>
      <w:szCs w:val="20"/>
      <w:u w:val="none"/>
    </w:rPr>
  </w:style>
  <w:style w:type="character" w:customStyle="1" w:styleId="49">
    <w:name w:val="font431"/>
    <w:basedOn w:val="4"/>
    <w:qFormat/>
    <w:uiPriority w:val="0"/>
    <w:rPr>
      <w:rFonts w:ascii="宋体" w:hAnsi="宋体" w:eastAsia="宋体" w:cs="宋体"/>
      <w:color w:val="004C8F"/>
      <w:sz w:val="20"/>
      <w:szCs w:val="20"/>
      <w:u w:val="none"/>
    </w:rPr>
  </w:style>
  <w:style w:type="character" w:customStyle="1" w:styleId="50">
    <w:name w:val="font441"/>
    <w:basedOn w:val="4"/>
    <w:autoRedefine/>
    <w:qFormat/>
    <w:uiPriority w:val="0"/>
    <w:rPr>
      <w:rFonts w:ascii="宋体" w:hAnsi="宋体" w:eastAsia="宋体" w:cs="宋体"/>
      <w:color w:val="004786"/>
      <w:sz w:val="20"/>
      <w:szCs w:val="20"/>
      <w:u w:val="none"/>
    </w:rPr>
  </w:style>
  <w:style w:type="character" w:customStyle="1" w:styleId="51">
    <w:name w:val="font451"/>
    <w:basedOn w:val="4"/>
    <w:autoRedefine/>
    <w:qFormat/>
    <w:uiPriority w:val="0"/>
    <w:rPr>
      <w:rFonts w:ascii="宋体" w:hAnsi="宋体" w:eastAsia="宋体" w:cs="宋体"/>
      <w:color w:val="004A8A"/>
      <w:sz w:val="20"/>
      <w:szCs w:val="20"/>
      <w:u w:val="none"/>
    </w:rPr>
  </w:style>
  <w:style w:type="character" w:customStyle="1" w:styleId="52">
    <w:name w:val="font461"/>
    <w:basedOn w:val="4"/>
    <w:autoRedefine/>
    <w:qFormat/>
    <w:uiPriority w:val="0"/>
    <w:rPr>
      <w:rFonts w:ascii="宋体" w:hAnsi="宋体" w:eastAsia="宋体" w:cs="宋体"/>
      <w:b/>
      <w:bCs/>
      <w:color w:val="004A8A"/>
      <w:sz w:val="20"/>
      <w:szCs w:val="20"/>
      <w:u w:val="none"/>
    </w:rPr>
  </w:style>
  <w:style w:type="character" w:customStyle="1" w:styleId="53">
    <w:name w:val="font471"/>
    <w:basedOn w:val="4"/>
    <w:autoRedefine/>
    <w:qFormat/>
    <w:uiPriority w:val="0"/>
    <w:rPr>
      <w:rFonts w:ascii="宋体" w:hAnsi="宋体" w:eastAsia="宋体" w:cs="宋体"/>
      <w:color w:val="004D91"/>
      <w:sz w:val="20"/>
      <w:szCs w:val="20"/>
      <w:u w:val="none"/>
    </w:rPr>
  </w:style>
  <w:style w:type="character" w:customStyle="1" w:styleId="54">
    <w:name w:val="font481"/>
    <w:basedOn w:val="4"/>
    <w:autoRedefine/>
    <w:qFormat/>
    <w:uiPriority w:val="0"/>
    <w:rPr>
      <w:rFonts w:ascii="宋体" w:hAnsi="宋体" w:eastAsia="宋体" w:cs="宋体"/>
      <w:b/>
      <w:bCs/>
      <w:color w:val="004E92"/>
      <w:sz w:val="20"/>
      <w:szCs w:val="20"/>
      <w:u w:val="none"/>
    </w:rPr>
  </w:style>
  <w:style w:type="character" w:customStyle="1" w:styleId="55">
    <w:name w:val="font491"/>
    <w:basedOn w:val="4"/>
    <w:autoRedefine/>
    <w:qFormat/>
    <w:uiPriority w:val="0"/>
    <w:rPr>
      <w:rFonts w:ascii="宋体" w:hAnsi="宋体" w:eastAsia="宋体" w:cs="宋体"/>
      <w:b/>
      <w:bCs/>
      <w:color w:val="004988"/>
      <w:sz w:val="20"/>
      <w:szCs w:val="20"/>
      <w:u w:val="none"/>
    </w:rPr>
  </w:style>
  <w:style w:type="character" w:customStyle="1" w:styleId="56">
    <w:name w:val="font501"/>
    <w:basedOn w:val="4"/>
    <w:autoRedefine/>
    <w:qFormat/>
    <w:uiPriority w:val="0"/>
    <w:rPr>
      <w:rFonts w:ascii="宋体" w:hAnsi="宋体" w:eastAsia="宋体" w:cs="宋体"/>
      <w:b/>
      <w:bCs/>
      <w:color w:val="004E93"/>
      <w:sz w:val="20"/>
      <w:szCs w:val="20"/>
      <w:u w:val="none"/>
    </w:rPr>
  </w:style>
  <w:style w:type="character" w:customStyle="1" w:styleId="57">
    <w:name w:val="font512"/>
    <w:basedOn w:val="4"/>
    <w:uiPriority w:val="0"/>
    <w:rPr>
      <w:rFonts w:ascii="宋体" w:hAnsi="宋体" w:eastAsia="宋体" w:cs="宋体"/>
      <w:color w:val="0058A5"/>
      <w:sz w:val="20"/>
      <w:szCs w:val="20"/>
      <w:u w:val="none"/>
    </w:rPr>
  </w:style>
  <w:style w:type="character" w:customStyle="1" w:styleId="58">
    <w:name w:val="font521"/>
    <w:basedOn w:val="4"/>
    <w:autoRedefine/>
    <w:qFormat/>
    <w:uiPriority w:val="0"/>
    <w:rPr>
      <w:rFonts w:ascii="宋体" w:hAnsi="宋体" w:eastAsia="宋体" w:cs="宋体"/>
      <w:color w:val="005198"/>
      <w:sz w:val="20"/>
      <w:szCs w:val="20"/>
      <w:u w:val="none"/>
    </w:rPr>
  </w:style>
  <w:style w:type="character" w:customStyle="1" w:styleId="59">
    <w:name w:val="font531"/>
    <w:basedOn w:val="4"/>
    <w:autoRedefine/>
    <w:qFormat/>
    <w:uiPriority w:val="0"/>
    <w:rPr>
      <w:rFonts w:ascii="宋体" w:hAnsi="宋体" w:eastAsia="宋体" w:cs="宋体"/>
      <w:b/>
      <w:bCs/>
      <w:color w:val="00529A"/>
      <w:sz w:val="20"/>
      <w:szCs w:val="20"/>
      <w:u w:val="none"/>
    </w:rPr>
  </w:style>
  <w:style w:type="character" w:customStyle="1" w:styleId="60">
    <w:name w:val="font541"/>
    <w:basedOn w:val="4"/>
    <w:autoRedefine/>
    <w:qFormat/>
    <w:uiPriority w:val="0"/>
    <w:rPr>
      <w:rFonts w:ascii="宋体" w:hAnsi="宋体" w:eastAsia="宋体" w:cs="宋体"/>
      <w:color w:val="004D90"/>
      <w:sz w:val="20"/>
      <w:szCs w:val="20"/>
      <w:u w:val="none"/>
    </w:rPr>
  </w:style>
  <w:style w:type="character" w:customStyle="1" w:styleId="61">
    <w:name w:val="font551"/>
    <w:basedOn w:val="4"/>
    <w:autoRedefine/>
    <w:qFormat/>
    <w:uiPriority w:val="0"/>
    <w:rPr>
      <w:rFonts w:ascii="宋体" w:hAnsi="宋体" w:eastAsia="宋体" w:cs="宋体"/>
      <w:b/>
      <w:bCs/>
      <w:color w:val="00539C"/>
      <w:sz w:val="20"/>
      <w:szCs w:val="20"/>
      <w:u w:val="none"/>
    </w:rPr>
  </w:style>
  <w:style w:type="character" w:customStyle="1" w:styleId="62">
    <w:name w:val="font561"/>
    <w:basedOn w:val="4"/>
    <w:autoRedefine/>
    <w:qFormat/>
    <w:uiPriority w:val="0"/>
    <w:rPr>
      <w:rFonts w:ascii="宋体" w:hAnsi="宋体" w:eastAsia="宋体" w:cs="宋体"/>
      <w:b/>
      <w:bCs/>
      <w:color w:val="004C8E"/>
      <w:sz w:val="20"/>
      <w:szCs w:val="20"/>
      <w:u w:val="none"/>
    </w:rPr>
  </w:style>
  <w:style w:type="character" w:customStyle="1" w:styleId="63">
    <w:name w:val="font571"/>
    <w:basedOn w:val="4"/>
    <w:autoRedefine/>
    <w:qFormat/>
    <w:uiPriority w:val="0"/>
    <w:rPr>
      <w:rFonts w:ascii="宋体" w:hAnsi="宋体" w:eastAsia="宋体" w:cs="宋体"/>
      <w:color w:val="004F95"/>
      <w:sz w:val="20"/>
      <w:szCs w:val="20"/>
      <w:u w:val="none"/>
    </w:rPr>
  </w:style>
  <w:style w:type="character" w:customStyle="1" w:styleId="64">
    <w:name w:val="font581"/>
    <w:basedOn w:val="4"/>
    <w:autoRedefine/>
    <w:uiPriority w:val="0"/>
    <w:rPr>
      <w:rFonts w:ascii="宋体" w:hAnsi="宋体" w:eastAsia="宋体" w:cs="宋体"/>
      <w:b/>
      <w:bCs/>
      <w:color w:val="004F94"/>
      <w:sz w:val="20"/>
      <w:szCs w:val="20"/>
      <w:u w:val="none"/>
    </w:rPr>
  </w:style>
  <w:style w:type="character" w:customStyle="1" w:styleId="65">
    <w:name w:val="font591"/>
    <w:basedOn w:val="4"/>
    <w:qFormat/>
    <w:uiPriority w:val="0"/>
    <w:rPr>
      <w:rFonts w:ascii="宋体" w:hAnsi="宋体" w:eastAsia="宋体" w:cs="宋体"/>
      <w:color w:val="0055A0"/>
      <w:sz w:val="20"/>
      <w:szCs w:val="20"/>
      <w:u w:val="none"/>
    </w:rPr>
  </w:style>
  <w:style w:type="character" w:customStyle="1" w:styleId="66">
    <w:name w:val="font601"/>
    <w:basedOn w:val="4"/>
    <w:autoRedefine/>
    <w:qFormat/>
    <w:uiPriority w:val="0"/>
    <w:rPr>
      <w:rFonts w:ascii="宋体" w:hAnsi="宋体" w:eastAsia="宋体" w:cs="宋体"/>
      <w:b/>
      <w:bCs/>
      <w:color w:val="005FB2"/>
      <w:sz w:val="20"/>
      <w:szCs w:val="20"/>
      <w:u w:val="none"/>
    </w:rPr>
  </w:style>
  <w:style w:type="character" w:customStyle="1" w:styleId="67">
    <w:name w:val="font612"/>
    <w:basedOn w:val="4"/>
    <w:uiPriority w:val="0"/>
    <w:rPr>
      <w:rFonts w:ascii="宋体" w:hAnsi="宋体" w:eastAsia="宋体" w:cs="宋体"/>
      <w:b/>
      <w:bCs/>
      <w:color w:val="004989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2024-03-22T06:38:00Z</dcterms:created>
  <dc:creator>Administrator</dc:creator>
  <cp:lastModifiedBy>王继闳</cp:lastModifiedBy>
  <dcterms:modified xsi:type="dcterms:W3CDTF">2024-03-22T07:13:29Z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55FF9F081D034CF6A200600C235CF3EF_13</vt:lpwstr>
  </property>
</Properties>
</file>